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87" w:rsidRPr="005E2363" w:rsidRDefault="00CF7087" w:rsidP="003F225A">
      <w:pPr>
        <w:spacing w:after="0" w:line="240" w:lineRule="auto"/>
        <w:ind w:left="3969"/>
        <w:outlineLvl w:val="1"/>
        <w:rPr>
          <w:rFonts w:ascii="Times New Roman" w:eastAsia="Times New Roman" w:hAnsi="Times New Roman" w:cs="Times New Roman"/>
          <w:sz w:val="28"/>
          <w:szCs w:val="28"/>
          <w:lang w:eastAsia="ru-RU"/>
        </w:rPr>
      </w:pPr>
      <w:r w:rsidRPr="005E2363">
        <w:rPr>
          <w:rFonts w:ascii="Times New Roman" w:eastAsia="Times New Roman" w:hAnsi="Times New Roman" w:cs="Times New Roman"/>
          <w:sz w:val="28"/>
          <w:szCs w:val="28"/>
          <w:lang w:eastAsia="ru-RU"/>
        </w:rPr>
        <w:t xml:space="preserve">Начальнику  управления  </w:t>
      </w:r>
      <w:r w:rsidR="003F225A" w:rsidRPr="005E2363">
        <w:rPr>
          <w:rFonts w:ascii="Times New Roman" w:eastAsia="Times New Roman" w:hAnsi="Times New Roman" w:cs="Times New Roman"/>
          <w:sz w:val="28"/>
          <w:szCs w:val="28"/>
          <w:lang w:eastAsia="ru-RU"/>
        </w:rPr>
        <w:t>капитального строительства</w:t>
      </w:r>
      <w:r w:rsidRPr="005E2363">
        <w:rPr>
          <w:rFonts w:ascii="Times New Roman" w:eastAsia="Times New Roman" w:hAnsi="Times New Roman" w:cs="Times New Roman"/>
          <w:sz w:val="28"/>
          <w:szCs w:val="28"/>
          <w:lang w:eastAsia="ru-RU"/>
        </w:rPr>
        <w:t xml:space="preserve"> администрации муниципального</w:t>
      </w:r>
    </w:p>
    <w:p w:rsidR="00CF7087" w:rsidRPr="005E2363" w:rsidRDefault="00CF7087" w:rsidP="003F225A">
      <w:pPr>
        <w:spacing w:after="0" w:line="240" w:lineRule="auto"/>
        <w:ind w:left="3969"/>
        <w:outlineLvl w:val="1"/>
        <w:rPr>
          <w:rFonts w:ascii="Times New Roman" w:eastAsia="Times New Roman" w:hAnsi="Times New Roman" w:cs="Times New Roman"/>
          <w:sz w:val="28"/>
          <w:szCs w:val="28"/>
          <w:lang w:eastAsia="ru-RU"/>
        </w:rPr>
      </w:pPr>
      <w:r w:rsidRPr="005E2363">
        <w:rPr>
          <w:rFonts w:ascii="Times New Roman" w:eastAsia="Times New Roman" w:hAnsi="Times New Roman" w:cs="Times New Roman"/>
          <w:sz w:val="28"/>
          <w:szCs w:val="28"/>
          <w:lang w:eastAsia="ru-RU"/>
        </w:rPr>
        <w:t>образования Туапсинский район</w:t>
      </w:r>
    </w:p>
    <w:p w:rsidR="00CF7087" w:rsidRPr="005E2363" w:rsidRDefault="003F225A" w:rsidP="003F225A">
      <w:pPr>
        <w:spacing w:after="0" w:line="240" w:lineRule="auto"/>
        <w:ind w:left="3969"/>
        <w:outlineLvl w:val="1"/>
        <w:rPr>
          <w:rFonts w:ascii="Times New Roman" w:eastAsia="Times New Roman" w:hAnsi="Times New Roman" w:cs="Times New Roman"/>
          <w:sz w:val="28"/>
          <w:szCs w:val="28"/>
          <w:lang w:eastAsia="ru-RU"/>
        </w:rPr>
      </w:pPr>
      <w:r w:rsidRPr="005E2363">
        <w:rPr>
          <w:rFonts w:ascii="Times New Roman" w:eastAsia="Times New Roman" w:hAnsi="Times New Roman" w:cs="Times New Roman"/>
          <w:sz w:val="28"/>
          <w:szCs w:val="28"/>
          <w:lang w:eastAsia="ru-RU"/>
        </w:rPr>
        <w:t xml:space="preserve">З.Ю. </w:t>
      </w:r>
      <w:proofErr w:type="spellStart"/>
      <w:r w:rsidRPr="005E2363">
        <w:rPr>
          <w:rFonts w:ascii="Times New Roman" w:eastAsia="Times New Roman" w:hAnsi="Times New Roman" w:cs="Times New Roman"/>
          <w:sz w:val="28"/>
          <w:szCs w:val="28"/>
          <w:lang w:eastAsia="ru-RU"/>
        </w:rPr>
        <w:t>Шхалахову</w:t>
      </w:r>
      <w:proofErr w:type="spellEnd"/>
    </w:p>
    <w:p w:rsidR="00CF7087" w:rsidRPr="005E2363" w:rsidRDefault="00CF7087" w:rsidP="00CF7087">
      <w:pPr>
        <w:suppressAutoHyphens/>
        <w:spacing w:after="0" w:line="240" w:lineRule="auto"/>
        <w:jc w:val="right"/>
        <w:rPr>
          <w:rFonts w:ascii="Times New Roman" w:eastAsia="Times New Roman" w:hAnsi="Times New Roman" w:cs="Times New Roman"/>
          <w:bCs/>
          <w:sz w:val="28"/>
          <w:szCs w:val="28"/>
          <w:lang w:eastAsia="ar-SA"/>
        </w:rPr>
      </w:pPr>
    </w:p>
    <w:p w:rsidR="00CF7087" w:rsidRPr="005E2363" w:rsidRDefault="00CF7087" w:rsidP="00CF7087">
      <w:pPr>
        <w:spacing w:after="0" w:line="240" w:lineRule="auto"/>
        <w:jc w:val="center"/>
        <w:rPr>
          <w:rFonts w:ascii="Times New Roman" w:eastAsia="Times New Roman" w:hAnsi="Times New Roman" w:cs="Times New Roman"/>
          <w:sz w:val="28"/>
          <w:szCs w:val="28"/>
          <w:lang w:eastAsia="ru-RU"/>
        </w:rPr>
      </w:pPr>
      <w:r w:rsidRPr="005E2363">
        <w:rPr>
          <w:rFonts w:ascii="Times New Roman" w:eastAsia="Times New Roman" w:hAnsi="Times New Roman" w:cs="Times New Roman"/>
          <w:sz w:val="28"/>
          <w:szCs w:val="28"/>
          <w:lang w:eastAsia="ru-RU"/>
        </w:rPr>
        <w:t>Заключение</w:t>
      </w:r>
    </w:p>
    <w:p w:rsidR="00842E8B" w:rsidRPr="005E2363" w:rsidRDefault="00DF30A5" w:rsidP="00DF30A5">
      <w:pPr>
        <w:spacing w:after="0" w:line="240" w:lineRule="auto"/>
        <w:jc w:val="center"/>
        <w:rPr>
          <w:rFonts w:ascii="Times New Roman" w:eastAsia="Times New Roman" w:hAnsi="Times New Roman" w:cs="Times New Roman"/>
          <w:sz w:val="28"/>
          <w:szCs w:val="28"/>
          <w:lang w:eastAsia="ru-RU"/>
        </w:rPr>
      </w:pPr>
      <w:r w:rsidRPr="005E2363">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842E8B" w:rsidRPr="005E2363">
        <w:rPr>
          <w:rFonts w:ascii="Times New Roman" w:eastAsia="Times New Roman" w:hAnsi="Times New Roman" w:cs="Times New Roman"/>
          <w:sz w:val="28"/>
          <w:szCs w:val="28"/>
          <w:lang w:eastAsia="ru-RU"/>
        </w:rPr>
        <w:t xml:space="preserve">Об утверждении </w:t>
      </w:r>
      <w:proofErr w:type="gramStart"/>
      <w:r w:rsidR="003F225A" w:rsidRPr="005E2363">
        <w:rPr>
          <w:rFonts w:ascii="Times New Roman" w:eastAsia="Times New Roman" w:hAnsi="Times New Roman" w:cs="Times New Roman"/>
          <w:sz w:val="28"/>
          <w:szCs w:val="28"/>
          <w:lang w:eastAsia="ru-RU"/>
        </w:rPr>
        <w:t>норматива стоимости одного квадратного метра общей площади жилого помещения</w:t>
      </w:r>
      <w:proofErr w:type="gramEnd"/>
      <w:r w:rsidR="003F225A" w:rsidRPr="005E2363">
        <w:rPr>
          <w:rFonts w:ascii="Times New Roman" w:eastAsia="Times New Roman" w:hAnsi="Times New Roman" w:cs="Times New Roman"/>
          <w:sz w:val="28"/>
          <w:szCs w:val="28"/>
          <w:lang w:eastAsia="ru-RU"/>
        </w:rPr>
        <w:t xml:space="preserve"> по муниципальному образованию Туапсинский район на </w:t>
      </w:r>
      <w:r w:rsidR="005E2363" w:rsidRPr="005E2363">
        <w:rPr>
          <w:rFonts w:ascii="Times New Roman" w:eastAsia="Times New Roman" w:hAnsi="Times New Roman" w:cs="Times New Roman"/>
          <w:sz w:val="28"/>
          <w:szCs w:val="28"/>
          <w:lang w:val="en-US" w:eastAsia="ru-RU"/>
        </w:rPr>
        <w:t>I</w:t>
      </w:r>
      <w:r w:rsidR="005E2363" w:rsidRPr="005E2363">
        <w:rPr>
          <w:rFonts w:ascii="Times New Roman" w:eastAsia="Times New Roman" w:hAnsi="Times New Roman" w:cs="Times New Roman"/>
          <w:sz w:val="28"/>
          <w:szCs w:val="28"/>
          <w:lang w:eastAsia="ru-RU"/>
        </w:rPr>
        <w:t xml:space="preserve"> квартал 2023</w:t>
      </w:r>
      <w:r w:rsidR="003F225A" w:rsidRPr="005E2363">
        <w:rPr>
          <w:rFonts w:ascii="Times New Roman" w:eastAsia="Times New Roman" w:hAnsi="Times New Roman" w:cs="Times New Roman"/>
          <w:sz w:val="28"/>
          <w:szCs w:val="28"/>
          <w:lang w:eastAsia="ru-RU"/>
        </w:rPr>
        <w:t xml:space="preserve"> года</w:t>
      </w:r>
      <w:r w:rsidR="00842E8B" w:rsidRPr="005E2363">
        <w:rPr>
          <w:rFonts w:ascii="Times New Roman" w:eastAsia="Times New Roman" w:hAnsi="Times New Roman" w:cs="Times New Roman"/>
          <w:sz w:val="28"/>
          <w:szCs w:val="28"/>
          <w:lang w:eastAsia="ru-RU"/>
        </w:rPr>
        <w:t>».</w:t>
      </w:r>
    </w:p>
    <w:p w:rsidR="00842E8B" w:rsidRPr="005E2363" w:rsidRDefault="00842E8B" w:rsidP="00842E8B">
      <w:pPr>
        <w:spacing w:after="0" w:line="240" w:lineRule="auto"/>
        <w:jc w:val="center"/>
        <w:rPr>
          <w:rFonts w:ascii="Times New Roman" w:eastAsia="Times New Roman" w:hAnsi="Times New Roman" w:cs="Times New Roman"/>
          <w:sz w:val="28"/>
          <w:szCs w:val="28"/>
          <w:lang w:eastAsia="ru-RU"/>
        </w:rPr>
      </w:pPr>
    </w:p>
    <w:p w:rsidR="00CF7087" w:rsidRPr="005E2363" w:rsidRDefault="00CF7087" w:rsidP="003F225A">
      <w:pPr>
        <w:pStyle w:val="a4"/>
        <w:ind w:firstLine="567"/>
        <w:jc w:val="both"/>
        <w:rPr>
          <w:rFonts w:ascii="Times New Roman" w:eastAsia="Times New Roman" w:hAnsi="Times New Roman" w:cs="Times New Roman"/>
          <w:sz w:val="28"/>
          <w:szCs w:val="28"/>
        </w:rPr>
      </w:pPr>
      <w:proofErr w:type="gramStart"/>
      <w:r w:rsidRPr="005E2363">
        <w:rPr>
          <w:rFonts w:ascii="Times New Roman" w:eastAsia="Times New Roman" w:hAnsi="Times New Roman" w:cs="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3F225A" w:rsidRPr="005E2363">
        <w:rPr>
          <w:rFonts w:ascii="Times New Roman" w:eastAsia="Times New Roman" w:hAnsi="Times New Roman" w:cs="Times New Roman"/>
          <w:sz w:val="28"/>
          <w:szCs w:val="28"/>
        </w:rPr>
        <w:t>Об утверждении норматива стоимости одного квадратного метра общей площади жилого помещения по муниципальному обр</w:t>
      </w:r>
      <w:r w:rsidR="005E2363" w:rsidRPr="005E2363">
        <w:rPr>
          <w:rFonts w:ascii="Times New Roman" w:eastAsia="Times New Roman" w:hAnsi="Times New Roman" w:cs="Times New Roman"/>
          <w:sz w:val="28"/>
          <w:szCs w:val="28"/>
        </w:rPr>
        <w:t>азованию Туапсинский район на I квартал 2023</w:t>
      </w:r>
      <w:r w:rsidR="003F225A" w:rsidRPr="005E2363">
        <w:rPr>
          <w:rFonts w:ascii="Times New Roman" w:eastAsia="Times New Roman" w:hAnsi="Times New Roman" w:cs="Times New Roman"/>
          <w:sz w:val="28"/>
          <w:szCs w:val="28"/>
        </w:rPr>
        <w:t xml:space="preserve"> года</w:t>
      </w:r>
      <w:r w:rsidRPr="005E2363">
        <w:rPr>
          <w:rFonts w:ascii="Times New Roman" w:eastAsia="Times New Roman" w:hAnsi="Times New Roman" w:cs="Times New Roman"/>
          <w:sz w:val="28"/>
          <w:szCs w:val="28"/>
        </w:rPr>
        <w:t xml:space="preserve">», поступивший из </w:t>
      </w:r>
      <w:r w:rsidR="003F225A" w:rsidRPr="005E2363">
        <w:rPr>
          <w:rFonts w:ascii="Times New Roman" w:eastAsia="Times New Roman" w:hAnsi="Times New Roman" w:cs="Times New Roman"/>
          <w:sz w:val="28"/>
          <w:szCs w:val="28"/>
        </w:rPr>
        <w:t>управления  капитального строительства администрации муниципального образования</w:t>
      </w:r>
      <w:proofErr w:type="gramEnd"/>
      <w:r w:rsidR="003F225A" w:rsidRPr="005E2363">
        <w:rPr>
          <w:rFonts w:ascii="Times New Roman" w:eastAsia="Times New Roman" w:hAnsi="Times New Roman" w:cs="Times New Roman"/>
          <w:sz w:val="28"/>
          <w:szCs w:val="28"/>
        </w:rPr>
        <w:t xml:space="preserve"> Туапсинский район,</w:t>
      </w:r>
      <w:r w:rsidRPr="005E2363">
        <w:rPr>
          <w:rFonts w:ascii="Times New Roman" w:eastAsia="Times New Roman" w:hAnsi="Times New Roman" w:cs="Times New Roman"/>
          <w:sz w:val="28"/>
          <w:szCs w:val="28"/>
        </w:rPr>
        <w:t xml:space="preserve"> установил:</w:t>
      </w:r>
    </w:p>
    <w:p w:rsidR="00CF7087" w:rsidRPr="005E2363" w:rsidRDefault="00CF7087" w:rsidP="003C7A5D">
      <w:pPr>
        <w:spacing w:after="0" w:line="240" w:lineRule="auto"/>
        <w:ind w:firstLine="567"/>
        <w:jc w:val="both"/>
        <w:rPr>
          <w:rFonts w:ascii="Times New Roman" w:eastAsia="Times New Roman" w:hAnsi="Times New Roman" w:cs="Times New Roman"/>
          <w:sz w:val="28"/>
          <w:szCs w:val="28"/>
          <w:lang w:eastAsia="ru-RU"/>
        </w:rPr>
      </w:pPr>
      <w:r w:rsidRPr="005E2363">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F225A" w:rsidRPr="005E2363" w:rsidRDefault="005E2363" w:rsidP="005E2363">
      <w:pPr>
        <w:autoSpaceDE w:val="0"/>
        <w:autoSpaceDN w:val="0"/>
        <w:adjustRightInd w:val="0"/>
        <w:spacing w:after="0" w:line="240" w:lineRule="auto"/>
        <w:ind w:firstLine="567"/>
        <w:jc w:val="both"/>
        <w:rPr>
          <w:rFonts w:ascii="Times New Roman" w:hAnsi="Times New Roman" w:cs="Times New Roman"/>
          <w:sz w:val="28"/>
          <w:szCs w:val="28"/>
        </w:rPr>
      </w:pPr>
      <w:r w:rsidRPr="005E2363">
        <w:rPr>
          <w:rFonts w:ascii="Times New Roman" w:hAnsi="Times New Roman" w:cs="Times New Roman"/>
          <w:sz w:val="28"/>
          <w:szCs w:val="28"/>
        </w:rPr>
        <w:t>Постановлением Правительства Российской Федерации от 17 декабря 2010 г.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приказом Министерства строительства и жилищно-коммунального хозяйства Российской Федерации от 22 декабря 2022 г. № 1111/</w:t>
      </w:r>
      <w:proofErr w:type="spellStart"/>
      <w:proofErr w:type="gramStart"/>
      <w:r w:rsidRPr="005E2363">
        <w:rPr>
          <w:rFonts w:ascii="Times New Roman" w:hAnsi="Times New Roman" w:cs="Times New Roman"/>
          <w:sz w:val="28"/>
          <w:szCs w:val="28"/>
        </w:rPr>
        <w:t>пр</w:t>
      </w:r>
      <w:proofErr w:type="spellEnd"/>
      <w:proofErr w:type="gramEnd"/>
      <w:r w:rsidRPr="005E2363">
        <w:rPr>
          <w:rFonts w:ascii="Times New Roman" w:hAnsi="Times New Roman" w:cs="Times New Roman"/>
          <w:sz w:val="28"/>
          <w:szCs w:val="28"/>
        </w:rPr>
        <w:t xml:space="preserve"> «О нормативе стоимости одного квадратного метра общей площади жилого помещения по Российской Федерации на первое полугодие </w:t>
      </w:r>
      <w:proofErr w:type="gramStart"/>
      <w:r w:rsidRPr="005E2363">
        <w:rPr>
          <w:rFonts w:ascii="Times New Roman" w:hAnsi="Times New Roman" w:cs="Times New Roman"/>
          <w:sz w:val="28"/>
          <w:szCs w:val="28"/>
        </w:rPr>
        <w:t>2023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2023 года», приказом министерства топливно-энергетического комплекса и жилищно-коммунального хозяйства Краснодарского края от 25 мая 2018 г. № 195 «О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proofErr w:type="gramEnd"/>
      <w:r w:rsidRPr="005E2363">
        <w:rPr>
          <w:rFonts w:ascii="Times New Roman" w:hAnsi="Times New Roman" w:cs="Times New Roman"/>
          <w:sz w:val="28"/>
          <w:szCs w:val="28"/>
        </w:rPr>
        <w:t>» государственной программы Российской Федерации «Обеспечение доступным и комфортным жильем и коммунальными услугами граждан Российской Федерации», Законом Краснодарского края от 29 декабря 2009 г.  № 1890-КЗ «О порядке признания граждан малоимущими в целях принятия их на учет в качестве нуждающихся в жилых помещениях»</w:t>
      </w:r>
      <w:r w:rsidR="00977445" w:rsidRPr="005E2363">
        <w:rPr>
          <w:rFonts w:ascii="Times New Roman" w:hAnsi="Times New Roman" w:cs="Times New Roman"/>
          <w:sz w:val="28"/>
          <w:szCs w:val="28"/>
        </w:rPr>
        <w:t>.</w:t>
      </w:r>
    </w:p>
    <w:p w:rsidR="003C7A5D" w:rsidRPr="005E2363"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2363">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5E2363">
        <w:rPr>
          <w:rFonts w:ascii="Times New Roman" w:hAnsi="Times New Roman" w:cs="Times New Roman"/>
          <w:color w:val="000000"/>
          <w:sz w:val="28"/>
          <w:szCs w:val="28"/>
        </w:rPr>
        <w:t xml:space="preserve"> </w:t>
      </w:r>
      <w:hyperlink r:id="rId5" w:history="1">
        <w:r w:rsidRPr="005E2363">
          <w:rPr>
            <w:rStyle w:val="a3"/>
            <w:rFonts w:ascii="Times New Roman" w:hAnsi="Times New Roman" w:cs="Times New Roman"/>
            <w:sz w:val="28"/>
            <w:szCs w:val="28"/>
          </w:rPr>
          <w:t>www.tuapseregion.ru</w:t>
        </w:r>
      </w:hyperlink>
      <w:r w:rsidRPr="005E2363">
        <w:rPr>
          <w:rFonts w:ascii="Times New Roman" w:hAnsi="Times New Roman" w:cs="Times New Roman"/>
          <w:sz w:val="28"/>
          <w:szCs w:val="28"/>
        </w:rPr>
        <w:t>,</w:t>
      </w:r>
      <w:r w:rsidRPr="005E2363">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w:t>
      </w:r>
      <w:r w:rsidRPr="005E2363">
        <w:rPr>
          <w:rFonts w:ascii="Times New Roman" w:hAnsi="Times New Roman" w:cs="Times New Roman"/>
          <w:color w:val="000000"/>
          <w:sz w:val="28"/>
          <w:szCs w:val="28"/>
        </w:rPr>
        <w:lastRenderedPageBreak/>
        <w:t xml:space="preserve">местного самоуправления» </w:t>
      </w:r>
      <w:r w:rsidRPr="005E2363">
        <w:rPr>
          <w:rFonts w:ascii="Times New Roman" w:hAnsi="Times New Roman" w:cs="Times New Roman"/>
          <w:sz w:val="28"/>
          <w:szCs w:val="28"/>
        </w:rPr>
        <w:t>для проведения независимой антикоррупционной экспертизы.</w:t>
      </w:r>
    </w:p>
    <w:p w:rsidR="00CF7087" w:rsidRPr="005E2363"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2363">
        <w:rPr>
          <w:rFonts w:ascii="Times New Roman" w:eastAsia="Times New Roman" w:hAnsi="Times New Roman" w:cs="Times New Roman"/>
          <w:sz w:val="28"/>
          <w:szCs w:val="28"/>
          <w:lang w:eastAsia="ru-RU"/>
        </w:rPr>
        <w:t xml:space="preserve">3. </w:t>
      </w:r>
      <w:r w:rsidR="00CF7087" w:rsidRPr="005E236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CF7087" w:rsidRPr="005E2363">
        <w:rPr>
          <w:rFonts w:ascii="Times New Roman" w:eastAsia="Times New Roman" w:hAnsi="Times New Roman" w:cs="Times New Roman"/>
          <w:sz w:val="28"/>
          <w:szCs w:val="28"/>
          <w:lang w:eastAsia="ru-RU"/>
        </w:rPr>
        <w:t>коррупциогенные</w:t>
      </w:r>
      <w:proofErr w:type="spellEnd"/>
      <w:r w:rsidR="00CF7087" w:rsidRPr="005E2363">
        <w:rPr>
          <w:rFonts w:ascii="Times New Roman" w:eastAsia="Times New Roman" w:hAnsi="Times New Roman" w:cs="Times New Roman"/>
          <w:sz w:val="28"/>
          <w:szCs w:val="28"/>
          <w:lang w:eastAsia="ru-RU"/>
        </w:rPr>
        <w:t xml:space="preserve"> факторы не обнаружены.</w:t>
      </w:r>
    </w:p>
    <w:p w:rsidR="00CF7087" w:rsidRPr="005E2363" w:rsidRDefault="003C7A5D" w:rsidP="00CF70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2363">
        <w:rPr>
          <w:rFonts w:ascii="Times New Roman" w:eastAsia="Times New Roman" w:hAnsi="Times New Roman" w:cs="Times New Roman"/>
          <w:sz w:val="28"/>
          <w:szCs w:val="28"/>
          <w:lang w:eastAsia="ru-RU"/>
        </w:rPr>
        <w:t xml:space="preserve">4. </w:t>
      </w:r>
      <w:r w:rsidR="00CF7087" w:rsidRPr="005E236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CF7087" w:rsidRPr="005E2363" w:rsidRDefault="00CF7087" w:rsidP="00CF70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F7087" w:rsidRPr="005E2363" w:rsidRDefault="00CF7087" w:rsidP="00CF7087">
      <w:pPr>
        <w:autoSpaceDE w:val="0"/>
        <w:autoSpaceDN w:val="0"/>
        <w:adjustRightInd w:val="0"/>
        <w:spacing w:after="0" w:line="240" w:lineRule="auto"/>
        <w:rPr>
          <w:rFonts w:ascii="Times New Roman" w:eastAsia="Times New Roman" w:hAnsi="Times New Roman" w:cs="Times New Roman"/>
          <w:sz w:val="28"/>
          <w:szCs w:val="28"/>
          <w:lang w:eastAsia="ru-RU"/>
        </w:rPr>
      </w:pPr>
      <w:r w:rsidRPr="005E2363">
        <w:rPr>
          <w:rFonts w:ascii="Times New Roman" w:eastAsia="Times New Roman" w:hAnsi="Times New Roman" w:cs="Times New Roman"/>
          <w:sz w:val="28"/>
          <w:szCs w:val="28"/>
          <w:lang w:eastAsia="ru-RU"/>
        </w:rPr>
        <w:t xml:space="preserve">Начальник правового отдела </w:t>
      </w:r>
    </w:p>
    <w:p w:rsidR="00D71F9F" w:rsidRPr="005E2363" w:rsidRDefault="00CF7087" w:rsidP="00CF7087">
      <w:pPr>
        <w:spacing w:after="0" w:line="240" w:lineRule="auto"/>
        <w:rPr>
          <w:rFonts w:ascii="Times New Roman" w:eastAsia="Times New Roman" w:hAnsi="Times New Roman" w:cs="Times New Roman"/>
          <w:b/>
          <w:spacing w:val="4"/>
          <w:sz w:val="28"/>
          <w:szCs w:val="28"/>
          <w:lang w:eastAsia="ru-RU"/>
        </w:rPr>
      </w:pPr>
      <w:r w:rsidRPr="005E2363">
        <w:rPr>
          <w:rFonts w:ascii="Times New Roman" w:eastAsia="Times New Roman" w:hAnsi="Times New Roman" w:cs="Times New Roman"/>
          <w:sz w:val="28"/>
          <w:szCs w:val="28"/>
          <w:lang w:eastAsia="ru-RU"/>
        </w:rPr>
        <w:t xml:space="preserve">администрации МО Туапсинский район                      </w:t>
      </w:r>
      <w:r w:rsidR="003C7A5D" w:rsidRPr="005E2363">
        <w:rPr>
          <w:rFonts w:ascii="Times New Roman" w:eastAsia="Times New Roman" w:hAnsi="Times New Roman" w:cs="Times New Roman"/>
          <w:sz w:val="28"/>
          <w:szCs w:val="28"/>
          <w:lang w:eastAsia="ru-RU"/>
        </w:rPr>
        <w:t xml:space="preserve">     </w:t>
      </w:r>
      <w:r w:rsidR="005E2363">
        <w:rPr>
          <w:rFonts w:ascii="Times New Roman" w:eastAsia="Times New Roman" w:hAnsi="Times New Roman" w:cs="Times New Roman"/>
          <w:sz w:val="28"/>
          <w:szCs w:val="28"/>
          <w:lang w:eastAsia="ru-RU"/>
        </w:rPr>
        <w:t xml:space="preserve">                       </w:t>
      </w:r>
      <w:bookmarkStart w:id="0" w:name="_GoBack"/>
      <w:bookmarkEnd w:id="0"/>
      <w:r w:rsidRPr="005E2363">
        <w:rPr>
          <w:rFonts w:ascii="Times New Roman" w:eastAsia="Times New Roman" w:hAnsi="Times New Roman" w:cs="Times New Roman"/>
          <w:sz w:val="28"/>
          <w:szCs w:val="28"/>
          <w:lang w:eastAsia="ru-RU"/>
        </w:rPr>
        <w:t xml:space="preserve">В.В. Усенко </w:t>
      </w:r>
    </w:p>
    <w:sectPr w:rsidR="00D71F9F" w:rsidRPr="005E2363" w:rsidSect="00A2772E">
      <w:pgSz w:w="11906" w:h="16838"/>
      <w:pgMar w:top="709" w:right="567" w:bottom="993"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6"/>
    <w:rsid w:val="000B5DA0"/>
    <w:rsid w:val="0025174E"/>
    <w:rsid w:val="00292F2A"/>
    <w:rsid w:val="002F7CA7"/>
    <w:rsid w:val="003B74E6"/>
    <w:rsid w:val="003C7A5D"/>
    <w:rsid w:val="003F225A"/>
    <w:rsid w:val="00420819"/>
    <w:rsid w:val="00476C16"/>
    <w:rsid w:val="005E2363"/>
    <w:rsid w:val="006D7E65"/>
    <w:rsid w:val="006E362C"/>
    <w:rsid w:val="007B66EB"/>
    <w:rsid w:val="00832A13"/>
    <w:rsid w:val="0083343B"/>
    <w:rsid w:val="00842E8B"/>
    <w:rsid w:val="008830A0"/>
    <w:rsid w:val="009126CE"/>
    <w:rsid w:val="00977445"/>
    <w:rsid w:val="009926FE"/>
    <w:rsid w:val="00A2772E"/>
    <w:rsid w:val="00CF7087"/>
    <w:rsid w:val="00D71F9F"/>
    <w:rsid w:val="00DE017E"/>
    <w:rsid w:val="00DF30A5"/>
    <w:rsid w:val="00EA2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2023-01-20T11:21:00Z</cp:lastPrinted>
  <dcterms:created xsi:type="dcterms:W3CDTF">2023-01-20T11:21:00Z</dcterms:created>
  <dcterms:modified xsi:type="dcterms:W3CDTF">2023-01-20T11:21:00Z</dcterms:modified>
</cp:coreProperties>
</file>